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21" w:rsidRDefault="00C16221"/>
    <w:p w:rsidR="00E91627" w:rsidRPr="00DC265F" w:rsidRDefault="00E91627" w:rsidP="00E91627">
      <w:pPr>
        <w:jc w:val="center"/>
        <w:rPr>
          <w:b/>
          <w:sz w:val="32"/>
          <w:szCs w:val="32"/>
        </w:rPr>
      </w:pPr>
      <w:r w:rsidRPr="00DC265F">
        <w:rPr>
          <w:b/>
          <w:sz w:val="32"/>
          <w:szCs w:val="32"/>
        </w:rPr>
        <w:t>РЕЗЮМЕ</w:t>
      </w:r>
    </w:p>
    <w:p w:rsidR="00406678" w:rsidRPr="00CE33C0" w:rsidRDefault="00406678" w:rsidP="00406678">
      <w:pPr>
        <w:rPr>
          <w:b/>
          <w:sz w:val="24"/>
          <w:szCs w:val="24"/>
        </w:rPr>
      </w:pPr>
      <w:r w:rsidRPr="00CE33C0">
        <w:rPr>
          <w:b/>
          <w:sz w:val="24"/>
          <w:szCs w:val="24"/>
        </w:rPr>
        <w:t>ООО «</w:t>
      </w:r>
      <w:r>
        <w:rPr>
          <w:b/>
          <w:sz w:val="24"/>
          <w:szCs w:val="24"/>
        </w:rPr>
        <w:t>ЭКО-Строй</w:t>
      </w:r>
      <w:r w:rsidRPr="00CE33C0">
        <w:rPr>
          <w:b/>
          <w:sz w:val="24"/>
          <w:szCs w:val="24"/>
        </w:rPr>
        <w:t>»</w:t>
      </w:r>
      <w:r w:rsidR="00FD7280">
        <w:rPr>
          <w:b/>
          <w:sz w:val="24"/>
          <w:szCs w:val="24"/>
        </w:rPr>
        <w:t>, 20113</w:t>
      </w:r>
      <w:r w:rsidR="00BA61C1">
        <w:rPr>
          <w:b/>
          <w:sz w:val="24"/>
          <w:szCs w:val="24"/>
        </w:rPr>
        <w:t>-1999</w:t>
      </w:r>
      <w:r>
        <w:rPr>
          <w:b/>
          <w:sz w:val="24"/>
          <w:szCs w:val="24"/>
        </w:rPr>
        <w:t>гг.</w:t>
      </w:r>
    </w:p>
    <w:p w:rsidR="00406678" w:rsidRDefault="00406678" w:rsidP="00406678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капитальный ремонт помещений на туристической базе отдыха «</w:t>
      </w:r>
      <w:proofErr w:type="spellStart"/>
      <w:r>
        <w:rPr>
          <w:sz w:val="24"/>
          <w:szCs w:val="24"/>
        </w:rPr>
        <w:t>Ареда</w:t>
      </w:r>
      <w:proofErr w:type="spellEnd"/>
      <w:r>
        <w:rPr>
          <w:sz w:val="24"/>
          <w:szCs w:val="24"/>
        </w:rPr>
        <w:t>» в Республике Алтай;</w:t>
      </w:r>
    </w:p>
    <w:p w:rsidR="00406678" w:rsidRDefault="00406678" w:rsidP="00406678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элитная отделка дома (250м2) из клееного бруса в Спортивно-оздоровительном комплексе Алтай </w:t>
      </w:r>
      <w:r>
        <w:rPr>
          <w:sz w:val="24"/>
          <w:szCs w:val="24"/>
          <w:lang w:val="en-US"/>
        </w:rPr>
        <w:t>RESORT</w:t>
      </w:r>
      <w:r>
        <w:rPr>
          <w:sz w:val="24"/>
          <w:szCs w:val="24"/>
        </w:rPr>
        <w:t xml:space="preserve"> в Республике Алтай;</w:t>
      </w:r>
    </w:p>
    <w:p w:rsidR="00406678" w:rsidRDefault="00406678" w:rsidP="00406678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реконструкция, элитная отделка дома (240м2) из ошкуренного бревна (кедр) в Спортивно-оздоровительном комплексе Алтай </w:t>
      </w:r>
      <w:r>
        <w:rPr>
          <w:sz w:val="24"/>
          <w:szCs w:val="24"/>
          <w:lang w:val="en-US"/>
        </w:rPr>
        <w:t>RESORT</w:t>
      </w:r>
      <w:r>
        <w:rPr>
          <w:sz w:val="24"/>
          <w:szCs w:val="24"/>
        </w:rPr>
        <w:t xml:space="preserve"> в Республике Алтай;</w:t>
      </w:r>
    </w:p>
    <w:p w:rsidR="00406678" w:rsidRDefault="00406678" w:rsidP="00406678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элитная отделка дома (300м2) из клееного бруса в Спортивно-оздоровительном комплексе Алтай </w:t>
      </w:r>
      <w:r>
        <w:rPr>
          <w:sz w:val="24"/>
          <w:szCs w:val="24"/>
          <w:lang w:val="en-US"/>
        </w:rPr>
        <w:t>RESORT</w:t>
      </w:r>
      <w:r>
        <w:rPr>
          <w:sz w:val="24"/>
          <w:szCs w:val="24"/>
        </w:rPr>
        <w:t xml:space="preserve"> в Республике Алтай;</w:t>
      </w:r>
    </w:p>
    <w:p w:rsidR="00406678" w:rsidRDefault="00406678" w:rsidP="00406678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строительство (облицовка кирпичом, газобетон, кровля, инженерные сети) дома (130м2) под чистовую отделку в г. Барнауле;</w:t>
      </w:r>
    </w:p>
    <w:p w:rsidR="00406678" w:rsidRDefault="00406678" w:rsidP="00406678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строительство (облицовка кирпичом, газобетон, кровля, инженерные сети) дома (140м2) под чистовую отделку в г. Новоалтайске;</w:t>
      </w:r>
    </w:p>
    <w:p w:rsidR="00406678" w:rsidRDefault="00406678" w:rsidP="00406678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капитальный ремонт и элитная отделка (бассейн) дома (220м2) в с. Шипуново Алтайского края;</w:t>
      </w:r>
    </w:p>
    <w:p w:rsidR="00406678" w:rsidRDefault="00406678" w:rsidP="00406678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генеральный подряд по строительству магазина (600 м2) «Мария Ра» в г. Новоалтайске;</w:t>
      </w:r>
    </w:p>
    <w:p w:rsidR="00406678" w:rsidRDefault="00406678" w:rsidP="00406678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генеральный подряд по строительству магазина (500 м2) «Мария Ра» в г. Новоалтайске;</w:t>
      </w:r>
    </w:p>
    <w:p w:rsidR="00406678" w:rsidRDefault="00406678" w:rsidP="00406678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генеральный подряд по строительству магазина (800 м2) «Мария Ра» в г. Горно-Алтайске;</w:t>
      </w:r>
    </w:p>
    <w:p w:rsidR="00406678" w:rsidRDefault="00406678" w:rsidP="00406678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участие в отделке и сдаче торгового центра «Ривьера» (14 000м2) г. Бийск;</w:t>
      </w:r>
    </w:p>
    <w:p w:rsidR="00406678" w:rsidRDefault="00406678" w:rsidP="00406678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генеральный подряд по ремонту (инженерные сети, перепланировка, отделка) Дом-интерната для Ветеранов ВОВ в г. Барнауле;</w:t>
      </w:r>
    </w:p>
    <w:p w:rsidR="00406678" w:rsidRDefault="00406678" w:rsidP="00406678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строительство (кирпичная кладка, мансардная кровля), наружные и внутренние инженерные сети, элитная отделка (хамам с потолком «полуцилиндр»), благоустройство территории (тротуарная плитка, кирпичный забор, газон), хозяйственные постройки (гараж, баня) в коттедже (450 м2) в г. Барнауле ул. Вешняя;</w:t>
      </w:r>
    </w:p>
    <w:p w:rsidR="00406678" w:rsidRDefault="00406678" w:rsidP="0040667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</w:t>
      </w:r>
      <w:r w:rsidRPr="005268AE">
        <w:rPr>
          <w:sz w:val="24"/>
          <w:szCs w:val="24"/>
        </w:rPr>
        <w:t>ксплуатация и капитальный ремонт холодильного и промышленного оборудования Отдела образования</w:t>
      </w:r>
      <w:r>
        <w:rPr>
          <w:sz w:val="24"/>
          <w:szCs w:val="24"/>
        </w:rPr>
        <w:t xml:space="preserve"> Октябрьского района г. Барнаула;</w:t>
      </w:r>
    </w:p>
    <w:p w:rsidR="00406678" w:rsidRDefault="00406678" w:rsidP="0040667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отделка коттеджа с. Троицкое Алтайского края;</w:t>
      </w:r>
    </w:p>
    <w:p w:rsidR="00406678" w:rsidRDefault="00406678" w:rsidP="0040667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перепланировка и отделка офисного помещения под медицинский центр в г. Барнауле;</w:t>
      </w:r>
    </w:p>
    <w:p w:rsidR="00406678" w:rsidRDefault="00406678" w:rsidP="0040667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перепланировка, инженерные сети и элитная отделка квартиры (140 м2) для правительства Республики Алтай в г. Горно-Алтайске;</w:t>
      </w:r>
    </w:p>
    <w:p w:rsidR="00406678" w:rsidRDefault="00406678" w:rsidP="0040667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элитная отделка коттеджа (250 м2) в Республике Алтай с. </w:t>
      </w:r>
      <w:proofErr w:type="spellStart"/>
      <w:r>
        <w:rPr>
          <w:sz w:val="24"/>
          <w:szCs w:val="24"/>
        </w:rPr>
        <w:t>Барангол</w:t>
      </w:r>
      <w:proofErr w:type="spellEnd"/>
      <w:r>
        <w:rPr>
          <w:sz w:val="24"/>
          <w:szCs w:val="24"/>
        </w:rPr>
        <w:t>;</w:t>
      </w:r>
    </w:p>
    <w:p w:rsidR="00406678" w:rsidRDefault="00406678" w:rsidP="0040667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элитная отделка кабинета в Законодательном собрании Республики Алтай г. Горно-Алтайск;</w:t>
      </w:r>
    </w:p>
    <w:p w:rsidR="00406678" w:rsidRPr="00B73DC4" w:rsidRDefault="00406678" w:rsidP="0040667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перепланировка, утепление кровли для мансардного этаж, наружная и внутренняя элитная отделка (сауна, бассейн), благоустройство территории, хозяйственные </w:t>
      </w:r>
      <w:r>
        <w:rPr>
          <w:sz w:val="24"/>
          <w:szCs w:val="24"/>
        </w:rPr>
        <w:lastRenderedPageBreak/>
        <w:t>постройки (гараж, вольер, детская площадка, зона барбекю) в коттедже (600 м2) в г. Барнауле ул. Вешняя</w:t>
      </w:r>
      <w:r w:rsidRPr="00B73DC4">
        <w:rPr>
          <w:sz w:val="24"/>
          <w:szCs w:val="24"/>
        </w:rPr>
        <w:t>;</w:t>
      </w:r>
    </w:p>
    <w:p w:rsidR="00406678" w:rsidRDefault="00406678" w:rsidP="0040667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элитная отделка (хамам, потолок купол), благоустройство территории, хозяйственные постройки в коттедже (480 м2) в г. Барнауле ул. Вешняя;</w:t>
      </w:r>
    </w:p>
    <w:p w:rsidR="00406678" w:rsidRDefault="00406678" w:rsidP="0040667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строительство, наружные и внутренние инженерные сети, элитная отделка (бассейн), благоустройство территории, хозяйственные постройки в коттедже (450 м2) в г. Барнауле </w:t>
      </w:r>
      <w:proofErr w:type="spellStart"/>
      <w:r>
        <w:rPr>
          <w:sz w:val="24"/>
          <w:szCs w:val="24"/>
        </w:rPr>
        <w:t>Змеиногорский</w:t>
      </w:r>
      <w:proofErr w:type="spellEnd"/>
      <w:r>
        <w:rPr>
          <w:sz w:val="24"/>
          <w:szCs w:val="24"/>
        </w:rPr>
        <w:t xml:space="preserve"> тракт;</w:t>
      </w:r>
    </w:p>
    <w:p w:rsidR="008D72E5" w:rsidRDefault="00406678" w:rsidP="008D72E5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элитная отделка квартир (70м2, 140м2, 100м2) в Барнауле;</w:t>
      </w:r>
      <w:bookmarkStart w:id="0" w:name="_GoBack"/>
      <w:bookmarkEnd w:id="0"/>
    </w:p>
    <w:sectPr w:rsidR="008D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5DA"/>
    <w:multiLevelType w:val="hybridMultilevel"/>
    <w:tmpl w:val="7A5C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17C6"/>
    <w:multiLevelType w:val="multilevel"/>
    <w:tmpl w:val="69D8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C13BC"/>
    <w:multiLevelType w:val="hybridMultilevel"/>
    <w:tmpl w:val="6A0E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6DA7"/>
    <w:multiLevelType w:val="multilevel"/>
    <w:tmpl w:val="D21A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D7616"/>
    <w:multiLevelType w:val="hybridMultilevel"/>
    <w:tmpl w:val="18E8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D3BF3"/>
    <w:multiLevelType w:val="multilevel"/>
    <w:tmpl w:val="2124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1252B"/>
    <w:multiLevelType w:val="hybridMultilevel"/>
    <w:tmpl w:val="425A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36407"/>
    <w:multiLevelType w:val="multilevel"/>
    <w:tmpl w:val="7C18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8598B"/>
    <w:multiLevelType w:val="multilevel"/>
    <w:tmpl w:val="F57E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A8"/>
    <w:rsid w:val="00406678"/>
    <w:rsid w:val="005268AE"/>
    <w:rsid w:val="006D793F"/>
    <w:rsid w:val="00717CA8"/>
    <w:rsid w:val="008D72E5"/>
    <w:rsid w:val="00953A2D"/>
    <w:rsid w:val="00B73DC4"/>
    <w:rsid w:val="00BA61C1"/>
    <w:rsid w:val="00BD6BD9"/>
    <w:rsid w:val="00C16221"/>
    <w:rsid w:val="00C8194B"/>
    <w:rsid w:val="00CE33C0"/>
    <w:rsid w:val="00D442E8"/>
    <w:rsid w:val="00DA5096"/>
    <w:rsid w:val="00DC265F"/>
    <w:rsid w:val="00E06E37"/>
    <w:rsid w:val="00E91627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339AB-6D38-43D4-9770-F51CC38B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6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8AE"/>
    <w:pPr>
      <w:ind w:left="720"/>
      <w:contextualSpacing/>
    </w:pPr>
  </w:style>
  <w:style w:type="table" w:styleId="a5">
    <w:name w:val="Table Grid"/>
    <w:basedOn w:val="a1"/>
    <w:uiPriority w:val="39"/>
    <w:rsid w:val="008D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8D7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3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8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</cp:revision>
  <dcterms:created xsi:type="dcterms:W3CDTF">2014-03-17T07:02:00Z</dcterms:created>
  <dcterms:modified xsi:type="dcterms:W3CDTF">2014-03-27T08:42:00Z</dcterms:modified>
</cp:coreProperties>
</file>